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59"/>
        <w:ind w:left="2512" w:right="2493" w:firstLine="0"/>
        <w:jc w:val="center"/>
        <w:rPr>
          <w:rFonts w:ascii="Arial" w:cs="Arial" w:hAnsi="Arial" w:eastAsia="Arial"/>
          <w:color w:val="000000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Sample Interview Questions</w:t>
      </w:r>
    </w:p>
    <w:p>
      <w:pPr>
        <w:pStyle w:val="Normal.0"/>
        <w:spacing w:before="2" w:line="140" w:lineRule="exact"/>
        <w:rPr>
          <w:color w:val="000000"/>
          <w:sz w:val="15"/>
          <w:szCs w:val="15"/>
        </w:rPr>
      </w:pPr>
    </w:p>
    <w:p>
      <w:pPr>
        <w:pStyle w:val="Normal.0"/>
        <w:spacing w:line="200" w:lineRule="exact"/>
        <w:rPr>
          <w:color w:val="000000"/>
          <w:sz w:val="20"/>
          <w:szCs w:val="20"/>
        </w:rPr>
      </w:pPr>
    </w:p>
    <w:p>
      <w:pPr>
        <w:pStyle w:val="Normal.0"/>
        <w:spacing w:line="200" w:lineRule="exact"/>
        <w:rPr>
          <w:color w:val="000000"/>
          <w:sz w:val="20"/>
          <w:szCs w:val="20"/>
        </w:rPr>
      </w:pPr>
    </w:p>
    <w:p>
      <w:pPr>
        <w:pStyle w:val="Normal.0"/>
        <w:ind w:left="59" w:right="820" w:firstLine="0"/>
        <w:rPr>
          <w:color w:val="00000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Character -- About Views, Accomplishments, Service &amp; Teamwork</w:t>
      </w:r>
    </w:p>
    <w:p>
      <w:pPr>
        <w:pStyle w:val="Normal.0"/>
        <w:spacing w:before="15" w:line="260" w:lineRule="exact"/>
        <w:rPr>
          <w:color w:val="000000"/>
          <w:sz w:val="26"/>
          <w:szCs w:val="26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accomplishment are you most proud of?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Have you ever learned by mistake? Tell me the story.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(Did learning take place? How did the candidate handle the mistake?)</w:t>
      </w:r>
    </w:p>
    <w:p>
      <w:pPr>
        <w:pStyle w:val="Normal.0"/>
        <w:ind w:left="820" w:right="749" w:firstLine="0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do you look for in an employer?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(Are the responses balanced between what the candidate can get and what they can give?)</w:t>
      </w:r>
    </w:p>
    <w:p>
      <w:pPr>
        <w:pStyle w:val="Normal.0"/>
        <w:spacing w:before="6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Describe your relationship with your most recent supervisor.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(Is the feedback good, bad, balanced?)</w:t>
      </w:r>
    </w:p>
    <w:p>
      <w:pPr>
        <w:pStyle w:val="Normal.0"/>
        <w:ind w:left="820" w:right="749" w:firstLine="0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Did you ever disagree? How did you handle the disagreement? How have you handled disagreements with other members on staff?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(How do they deal with differences of opinion and conflict?)</w:t>
      </w:r>
    </w:p>
    <w:p>
      <w:pPr>
        <w:pStyle w:val="Normal.0"/>
        <w:spacing w:before="9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Have you ever needed to ask for help? Tell me about the circumstances.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(Is there difficulty acknowledging the ongoing need to ask questions and seek assistance?  Does ego get in the way? Does asking for help seem normal and easy?)</w:t>
      </w:r>
    </w:p>
    <w:p>
      <w:pPr>
        <w:pStyle w:val="Normal.0"/>
        <w:spacing w:before="9" w:line="120" w:lineRule="exact"/>
        <w:ind w:right="749"/>
        <w:rPr>
          <w:sz w:val="24"/>
          <w:szCs w:val="24"/>
        </w:rPr>
      </w:pPr>
    </w:p>
    <w:p>
      <w:pPr>
        <w:pStyle w:val="Normal.0"/>
        <w:spacing w:before="9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Suppose you had a problem you could not resolve before the time the store closed  and  you  promised  to  get  back  with  a  customer  that  evening.   What would you do?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(Do they call the customer back anyway to give them an update about what they are doing and will do next?)</w:t>
      </w:r>
    </w:p>
    <w:p>
      <w:pPr>
        <w:pStyle w:val="Normal.0"/>
        <w:spacing w:before="6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would you do if you were not scheduled to work the next day?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(Do they share the situation with a colleague for prompt follow-up?)</w:t>
      </w:r>
    </w:p>
    <w:p>
      <w:pPr>
        <w:pStyle w:val="Normal.0"/>
        <w:spacing w:before="8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Talk about a stressful situation you</w:t>
      </w:r>
      <w:r>
        <w:rPr>
          <w:i w:val="1"/>
          <w:iCs w:val="1"/>
          <w:sz w:val="24"/>
          <w:szCs w:val="24"/>
          <w:rtl w:val="0"/>
          <w:lang w:val="en-US"/>
        </w:rPr>
        <w:t>’</w:t>
      </w:r>
      <w:r>
        <w:rPr>
          <w:i w:val="1"/>
          <w:iCs w:val="1"/>
          <w:sz w:val="24"/>
          <w:szCs w:val="24"/>
          <w:rtl w:val="0"/>
          <w:lang w:val="en-US"/>
        </w:rPr>
        <w:t>ve been in at work. How do you deal with stress?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(Are these off-the-floor and healthy?)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You've applied for the role of </w:t>
      </w:r>
      <w:r>
        <w:rPr>
          <w:i w:val="1"/>
          <w:iCs w:val="1"/>
          <w:sz w:val="24"/>
          <w:szCs w:val="24"/>
          <w:u w:val="single" w:color="000000"/>
          <w:rtl w:val="0"/>
          <w:lang w:val="en-US"/>
        </w:rPr>
        <w:t xml:space="preserve">              </w:t>
      </w:r>
      <w:r>
        <w:rPr>
          <w:i w:val="1"/>
          <w:iCs w:val="1"/>
          <w:sz w:val="24"/>
          <w:szCs w:val="24"/>
          <w:rtl w:val="0"/>
          <w:lang w:val="en-US"/>
        </w:rPr>
        <w:t>.   Talk a bit about what you think a typical day would be like.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(When and how does the customer get mentioned? How do expectations match reality?)</w:t>
      </w:r>
    </w:p>
    <w:p>
      <w:pPr>
        <w:pStyle w:val="Normal.0"/>
        <w:ind w:left="820" w:right="749" w:firstLine="0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would you like me to know about you?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(Look for kinds of things mentioned and what they say about the candidate's priorities, self-image and preferences.)</w:t>
      </w:r>
    </w:p>
    <w:p>
      <w:pPr>
        <w:pStyle w:val="Normal.0"/>
        <w:spacing w:before="6" w:line="120" w:lineRule="exact"/>
        <w:rPr>
          <w:color w:val="000000"/>
          <w:sz w:val="13"/>
          <w:szCs w:val="13"/>
        </w:rPr>
      </w:pPr>
    </w:p>
    <w:p>
      <w:pPr>
        <w:pStyle w:val="Normal.0"/>
        <w:spacing w:line="260" w:lineRule="exact"/>
        <w:ind w:left="820" w:right="4352" w:firstLine="0"/>
        <w:jc w:val="both"/>
        <w:sectPr>
          <w:headerReference w:type="default" r:id="rId4"/>
          <w:footerReference w:type="default" r:id="rId5"/>
          <w:pgSz w:w="12240" w:h="15840" w:orient="portrait"/>
          <w:pgMar w:top="720" w:right="1440" w:bottom="280" w:left="1440" w:header="720" w:footer="0"/>
          <w:bidi w:val="0"/>
        </w:sectPr>
      </w:pPr>
    </w:p>
    <w:p>
      <w:pPr>
        <w:pStyle w:val="Normal.0"/>
        <w:spacing w:before="59"/>
        <w:ind w:left="100" w:firstLine="0"/>
        <w:rPr>
          <w:b w:val="1"/>
          <w:bCs w:val="1"/>
          <w:color w:val="00000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Interests, </w:t>
      </w:r>
      <w:r>
        <w:rPr>
          <w:b w:val="1"/>
          <w:bCs w:val="1"/>
          <w:sz w:val="24"/>
          <w:szCs w:val="24"/>
          <w:rtl w:val="0"/>
          <w:lang w:val="en-US"/>
        </w:rPr>
        <w:t>Skills &amp; Experience</w:t>
      </w:r>
    </w:p>
    <w:p>
      <w:pPr>
        <w:pStyle w:val="Normal.0"/>
        <w:spacing w:before="15" w:line="260" w:lineRule="exact"/>
        <w:rPr>
          <w:color w:val="000000"/>
          <w:sz w:val="26"/>
          <w:szCs w:val="26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 xml:space="preserve">Describe your job at </w:t>
      </w:r>
      <w:r>
        <w:rPr>
          <w:i w:val="1"/>
          <w:iCs w:val="1"/>
          <w:sz w:val="24"/>
          <w:szCs w:val="24"/>
          <w:u w:val="single" w:color="000000"/>
          <w:rtl w:val="0"/>
          <w:lang w:val="en-US"/>
        </w:rPr>
        <w:t xml:space="preserve">            </w:t>
      </w:r>
      <w:r>
        <w:rPr>
          <w:i w:val="1"/>
          <w:iCs w:val="1"/>
          <w:sz w:val="24"/>
          <w:szCs w:val="24"/>
          <w:rtl w:val="0"/>
          <w:lang w:val="en-US"/>
        </w:rPr>
        <w:t>.  What did you do there?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sz w:val="24"/>
          <w:szCs w:val="24"/>
          <w:rtl w:val="0"/>
          <w:lang w:val="en-US"/>
        </w:rPr>
        <w:t>(How much of that job relates to the position for which you are interviewing</w:t>
      </w: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—   </w:t>
      </w:r>
      <w:r>
        <w:rPr>
          <w:sz w:val="24"/>
          <w:szCs w:val="24"/>
          <w:rtl w:val="0"/>
          <w:lang w:val="en-US"/>
        </w:rPr>
        <w:t>customer   contact,   performing   simultaneous   tasks,   resourcefulness, trouble-shooting?  How's their level of enthusiasm?)</w:t>
      </w:r>
    </w:p>
    <w:p>
      <w:pPr>
        <w:pStyle w:val="Normal.0"/>
        <w:spacing w:before="9" w:line="120" w:lineRule="exact"/>
        <w:ind w:right="344"/>
        <w:rPr>
          <w:color w:val="000000"/>
          <w:sz w:val="13"/>
          <w:szCs w:val="13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If I spoke with your supervisor, what would they say about you?</w:t>
      </w:r>
      <w:r>
        <w:rPr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Why did you leave?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5"/>
        <w:ind w:left="820" w:right="344" w:firstLine="0"/>
        <w:rPr>
          <w:color w:val="000000"/>
          <w:sz w:val="24"/>
          <w:szCs w:val="24"/>
        </w:rPr>
      </w:pPr>
    </w:p>
    <w:p>
      <w:pPr>
        <w:pStyle w:val="Normal.0"/>
        <w:spacing w:before="5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How much notice were you able to give?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8" w:line="120" w:lineRule="exact"/>
        <w:ind w:right="344"/>
        <w:rPr>
          <w:color w:val="000000"/>
          <w:sz w:val="13"/>
          <w:szCs w:val="13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Have you ever been dismissed from a job?  Why?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8" w:line="120" w:lineRule="exact"/>
        <w:ind w:right="344"/>
        <w:rPr>
          <w:color w:val="000000"/>
          <w:sz w:val="13"/>
          <w:szCs w:val="13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All of us are most productive at things we're good at doing and enjoy.  What kinds of things do you enjoy doing most?  Least?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8" w:line="120" w:lineRule="exact"/>
        <w:ind w:right="344"/>
        <w:rPr>
          <w:color w:val="000000"/>
          <w:sz w:val="13"/>
          <w:szCs w:val="13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Sometimes things around here can get pretty crazy -- customers can be in line waiting for you and the phone rings. Explain how you would handle this kind of a situation.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(Does the candidate seek help?   Do they take a phone message and promise to get back with the customer during a specific time frame?)</w:t>
      </w: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Think of a time when you were working with a difficult customer.  How did you handle this situation?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(Look for strategies to create positive outcomes.)</w:t>
      </w:r>
    </w:p>
    <w:p>
      <w:pPr>
        <w:pStyle w:val="Normal.0"/>
        <w:spacing w:before="9" w:line="120" w:lineRule="exact"/>
        <w:ind w:right="749"/>
        <w:rPr>
          <w:sz w:val="24"/>
          <w:szCs w:val="24"/>
        </w:rPr>
      </w:pPr>
    </w:p>
    <w:p>
      <w:pPr>
        <w:pStyle w:val="Normal.0"/>
        <w:ind w:left="820" w:right="749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Have you ever been talked down to or insulted by a customer?  How did you handle it?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749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(Do they take things too personally?)</w:t>
      </w:r>
    </w:p>
    <w:p>
      <w:pPr>
        <w:pStyle w:val="Normal.0"/>
        <w:spacing w:before="2" w:line="260" w:lineRule="exact"/>
        <w:ind w:left="820" w:right="344" w:firstLine="0"/>
      </w:pPr>
    </w:p>
    <w:p>
      <w:pPr>
        <w:pStyle w:val="Normal.0"/>
        <w:spacing w:before="2" w:line="260" w:lineRule="exact"/>
        <w:ind w:left="820" w:right="344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do you think are the keys to giving great service?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</w:p>
    <w:p>
      <w:pPr>
        <w:pStyle w:val="Normal.0"/>
        <w:spacing w:before="2" w:line="260" w:lineRule="exact"/>
        <w:ind w:left="820" w:right="344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When you look back at your life, what are some of the important lessons you</w:t>
      </w:r>
      <w:r>
        <w:rPr>
          <w:i w:val="1"/>
          <w:iCs w:val="1"/>
          <w:sz w:val="24"/>
          <w:szCs w:val="24"/>
          <w:rtl w:val="0"/>
          <w:lang w:val="en-US"/>
        </w:rPr>
        <w:t>’</w:t>
      </w:r>
      <w:r>
        <w:rPr>
          <w:i w:val="1"/>
          <w:iCs w:val="1"/>
          <w:sz w:val="24"/>
          <w:szCs w:val="24"/>
          <w:rtl w:val="0"/>
          <w:lang w:val="en-US"/>
        </w:rPr>
        <w:t>ve learned from others?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(Can the candidate readily think of lessons? Will those lessons help them perform well in the bookstore?)</w:t>
      </w: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</w:p>
    <w:p>
      <w:pPr>
        <w:pStyle w:val="Normal.0"/>
        <w:spacing w:before="2" w:line="260" w:lineRule="exact"/>
        <w:ind w:left="820" w:right="344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Think about a book has changed your life or had a significant impression on you. Then, sell me that book.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before="2" w:line="260" w:lineRule="exact"/>
        <w:ind w:left="820" w:right="344" w:firstLine="0"/>
        <w:rPr>
          <w:i w:val="1"/>
          <w:iCs w:val="1"/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are some of your favorite bookstores?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before="1" w:line="140" w:lineRule="exact"/>
        <w:ind w:right="344"/>
        <w:rPr>
          <w:color w:val="000000"/>
          <w:sz w:val="15"/>
          <w:szCs w:val="15"/>
        </w:rPr>
      </w:pPr>
    </w:p>
    <w:p>
      <w:pPr>
        <w:pStyle w:val="Normal.0"/>
        <w:spacing w:line="200" w:lineRule="exact"/>
        <w:ind w:right="344"/>
        <w:rPr>
          <w:color w:val="000000"/>
          <w:sz w:val="20"/>
          <w:szCs w:val="20"/>
        </w:rPr>
      </w:pPr>
    </w:p>
    <w:p>
      <w:pPr>
        <w:pStyle w:val="Normal.0"/>
        <w:spacing w:line="200" w:lineRule="exact"/>
        <w:ind w:right="344"/>
        <w:rPr>
          <w:color w:val="000000"/>
          <w:sz w:val="20"/>
          <w:szCs w:val="20"/>
        </w:rPr>
      </w:pPr>
    </w:p>
    <w:p>
      <w:pPr>
        <w:pStyle w:val="Normal.0"/>
        <w:ind w:left="100" w:right="344" w:firstLine="0"/>
        <w:rPr>
          <w:color w:val="00000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Availability &amp; Flexibility</w:t>
      </w:r>
    </w:p>
    <w:p>
      <w:pPr>
        <w:pStyle w:val="Normal.0"/>
        <w:spacing w:before="15" w:line="260" w:lineRule="exact"/>
        <w:ind w:right="344"/>
        <w:rPr>
          <w:color w:val="000000"/>
          <w:sz w:val="26"/>
          <w:szCs w:val="26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What times of the day are you at your best?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344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(Are they a morning or evening person?)</w:t>
      </w:r>
    </w:p>
    <w:p>
      <w:pPr>
        <w:pStyle w:val="Normal.0"/>
        <w:spacing w:line="260" w:lineRule="exact"/>
        <w:ind w:left="820" w:right="344" w:firstLine="0"/>
        <w:rPr>
          <w:sz w:val="24"/>
          <w:szCs w:val="24"/>
        </w:rPr>
      </w:pPr>
    </w:p>
    <w:p>
      <w:pPr>
        <w:pStyle w:val="Normal.0"/>
        <w:spacing w:line="260" w:lineRule="exact"/>
        <w:ind w:left="820" w:right="344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Being on time is critical in retail. Have you had any difficulty being on time for work? Are you able to be on time for your shifts?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344" w:firstLine="0"/>
        <w:rPr>
          <w:color w:val="000000"/>
          <w:sz w:val="24"/>
          <w:szCs w:val="24"/>
        </w:rPr>
      </w:pPr>
      <w:r>
        <w:rPr>
          <w:sz w:val="24"/>
          <w:szCs w:val="24"/>
          <w:rtl w:val="0"/>
          <w:lang w:val="en-US"/>
        </w:rPr>
        <w:t>(Discuss transportation difficulties if you think this may be a factor.</w:t>
      </w:r>
    </w:p>
    <w:p>
      <w:pPr>
        <w:pStyle w:val="Normal.0"/>
        <w:spacing w:before="8" w:line="120" w:lineRule="exact"/>
        <w:ind w:right="344"/>
        <w:rPr>
          <w:color w:val="000000"/>
          <w:sz w:val="13"/>
          <w:szCs w:val="13"/>
        </w:rPr>
      </w:pPr>
    </w:p>
    <w:p>
      <w:pPr>
        <w:pStyle w:val="Normal.0"/>
        <w:ind w:left="820" w:right="344" w:firstLine="0"/>
        <w:rPr>
          <w:color w:val="00000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“</w:t>
      </w:r>
      <w:r>
        <w:rPr>
          <w:i w:val="1"/>
          <w:iCs w:val="1"/>
          <w:sz w:val="24"/>
          <w:szCs w:val="24"/>
          <w:rtl w:val="0"/>
          <w:lang w:val="en-US"/>
        </w:rPr>
        <w:t>Do you have any ongoing obligations that would influence when you can work? Any trips or plans?</w:t>
      </w:r>
      <w:r>
        <w:rPr>
          <w:i w:val="1"/>
          <w:i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line="260" w:lineRule="exact"/>
        <w:ind w:left="820" w:right="344" w:firstLine="0"/>
      </w:pPr>
      <w:r>
        <w:rPr>
          <w:sz w:val="24"/>
          <w:szCs w:val="24"/>
          <w:rtl w:val="0"/>
          <w:lang w:val="en-US"/>
        </w:rPr>
        <w:t>(Is there flexibility?  Are they willing to work weekends and nights?)</w:t>
      </w:r>
    </w:p>
    <w:sectPr>
      <w:pgSz w:w="12240" w:h="15840" w:orient="portrait"/>
      <w:pgMar w:top="720" w:right="1440" w:bottom="280" w:left="144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